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51" w:rsidRPr="00DA5F8C" w:rsidRDefault="00A40051" w:rsidP="00A40051">
      <w:pPr>
        <w:spacing w:after="0" w:line="480" w:lineRule="auto"/>
        <w:ind w:left="5246" w:firstLine="566"/>
        <w:jc w:val="right"/>
        <w:rPr>
          <w:rFonts w:ascii="Times New Roman" w:hAnsi="Times New Roman" w:cs="Times New Roman"/>
          <w:b/>
          <w:sz w:val="24"/>
          <w:szCs w:val="21"/>
        </w:rPr>
      </w:pPr>
      <w:bookmarkStart w:id="0" w:name="_GoBack"/>
      <w:r w:rsidRPr="00DA5F8C">
        <w:rPr>
          <w:rFonts w:ascii="Times New Roman" w:hAnsi="Times New Roman" w:cs="Times New Roman"/>
          <w:b/>
          <w:sz w:val="24"/>
          <w:szCs w:val="21"/>
        </w:rPr>
        <w:t xml:space="preserve">Załącznik nr </w:t>
      </w:r>
      <w:r w:rsidR="00D973F4" w:rsidRPr="00DA5F8C">
        <w:rPr>
          <w:rFonts w:ascii="Times New Roman" w:hAnsi="Times New Roman" w:cs="Times New Roman"/>
          <w:b/>
          <w:sz w:val="24"/>
          <w:szCs w:val="21"/>
        </w:rPr>
        <w:t>6</w:t>
      </w:r>
      <w:r w:rsidRPr="00DA5F8C">
        <w:rPr>
          <w:rFonts w:ascii="Times New Roman" w:hAnsi="Times New Roman" w:cs="Times New Roman"/>
          <w:b/>
          <w:sz w:val="24"/>
          <w:szCs w:val="21"/>
        </w:rPr>
        <w:t xml:space="preserve"> do SIWZ</w:t>
      </w:r>
    </w:p>
    <w:bookmarkEnd w:id="0"/>
    <w:p w:rsidR="00A40051" w:rsidRDefault="00A4005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A40051" w:rsidP="00A40051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Gmina i Miasto Wyszogród </w:t>
      </w:r>
    </w:p>
    <w:p w:rsidR="00A40051" w:rsidRDefault="00A40051" w:rsidP="00A40051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Rębowska 37</w:t>
      </w:r>
    </w:p>
    <w:p w:rsidR="00A40051" w:rsidRPr="00A22DCF" w:rsidRDefault="00A40051" w:rsidP="00A40051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09-450 Wyszogród</w:t>
      </w:r>
    </w:p>
    <w:p w:rsidR="00A40051" w:rsidRDefault="00A40051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A40051">
      <w:pPr>
        <w:spacing w:after="0"/>
        <w:rPr>
          <w:rFonts w:ascii="Arial" w:hAnsi="Arial" w:cs="Arial"/>
          <w:sz w:val="21"/>
          <w:szCs w:val="21"/>
        </w:rPr>
      </w:pPr>
    </w:p>
    <w:p w:rsidR="00D409DE" w:rsidRPr="00A40051" w:rsidRDefault="001F027E" w:rsidP="00A40051">
      <w:pPr>
        <w:spacing w:after="0" w:line="240" w:lineRule="auto"/>
        <w:outlineLvl w:val="1"/>
        <w:rPr>
          <w:rFonts w:ascii="Arial" w:hAnsi="Arial" w:cs="Arial"/>
          <w:bCs/>
          <w:sz w:val="24"/>
        </w:rPr>
      </w:pPr>
      <w:r w:rsidRPr="00A40051">
        <w:rPr>
          <w:rFonts w:ascii="Arial" w:hAnsi="Arial" w:cs="Arial"/>
          <w:sz w:val="24"/>
        </w:rPr>
        <w:t>Na potrzeby postę</w:t>
      </w:r>
      <w:r w:rsidR="008D0487" w:rsidRPr="00A40051">
        <w:rPr>
          <w:rFonts w:ascii="Arial" w:hAnsi="Arial" w:cs="Arial"/>
          <w:sz w:val="24"/>
        </w:rPr>
        <w:t xml:space="preserve">powania o udzielenie </w:t>
      </w:r>
      <w:r w:rsidR="007936D6" w:rsidRPr="00A40051">
        <w:rPr>
          <w:rFonts w:ascii="Arial" w:hAnsi="Arial" w:cs="Arial"/>
          <w:sz w:val="24"/>
        </w:rPr>
        <w:t>zamówienia publicznego</w:t>
      </w:r>
      <w:r w:rsidR="00A40051" w:rsidRPr="00A40051">
        <w:rPr>
          <w:rFonts w:ascii="Arial" w:hAnsi="Arial" w:cs="Arial"/>
          <w:sz w:val="24"/>
        </w:rPr>
        <w:t xml:space="preserve"> </w:t>
      </w:r>
      <w:r w:rsidR="002168A8" w:rsidRPr="00A40051">
        <w:rPr>
          <w:rFonts w:ascii="Arial" w:hAnsi="Arial" w:cs="Arial"/>
          <w:sz w:val="24"/>
        </w:rPr>
        <w:t xml:space="preserve">pn. </w:t>
      </w:r>
      <w:r w:rsidR="00A40051" w:rsidRPr="00A40051">
        <w:rPr>
          <w:rFonts w:ascii="Arial" w:hAnsi="Arial" w:cs="Arial"/>
          <w:sz w:val="24"/>
        </w:rPr>
        <w:t>„</w:t>
      </w:r>
      <w:r w:rsidR="00A40051" w:rsidRPr="00A40051">
        <w:rPr>
          <w:rFonts w:ascii="Arial" w:hAnsi="Arial" w:cs="Arial"/>
          <w:i/>
          <w:sz w:val="24"/>
        </w:rPr>
        <w:t>Prowadzenie zajęć</w:t>
      </w:r>
      <w:r w:rsidR="00A40051" w:rsidRPr="00A40051">
        <w:rPr>
          <w:rFonts w:ascii="Arial" w:eastAsia="Verdana" w:hAnsi="Arial" w:cs="Arial"/>
          <w:i/>
          <w:sz w:val="24"/>
        </w:rPr>
        <w:t xml:space="preserve"> pozalekcyjnych w ramach następujących kół zainteresowań: Koło nauk ścisłych, Koło informatyczne (ICT), Koło językowe, Koło artystyczne oraz warsztatów tematycznych w okresie 01.10.2017-30.06.2018 roku oraz 0</w:t>
      </w:r>
      <w:r w:rsidR="00A40051" w:rsidRPr="00A40051">
        <w:rPr>
          <w:rFonts w:ascii="Arial" w:hAnsi="Arial" w:cs="Arial"/>
          <w:bCs/>
          <w:i/>
          <w:sz w:val="24"/>
        </w:rPr>
        <w:t>1.10.2018-30.06.2019 roku”</w:t>
      </w:r>
      <w:r w:rsidR="00A40051" w:rsidRPr="00A40051">
        <w:rPr>
          <w:rFonts w:ascii="Arial" w:hAnsi="Arial" w:cs="Arial"/>
          <w:bCs/>
          <w:sz w:val="24"/>
        </w:rPr>
        <w:t xml:space="preserve"> </w:t>
      </w:r>
      <w:r w:rsidR="007D5B61" w:rsidRPr="00A40051">
        <w:rPr>
          <w:rFonts w:ascii="Arial" w:hAnsi="Arial" w:cs="Arial"/>
          <w:sz w:val="24"/>
        </w:rPr>
        <w:t>,</w:t>
      </w:r>
      <w:r w:rsidR="008D0487" w:rsidRPr="00A40051">
        <w:rPr>
          <w:rFonts w:ascii="Arial" w:hAnsi="Arial" w:cs="Arial"/>
          <w:sz w:val="24"/>
        </w:rPr>
        <w:t xml:space="preserve"> prowadzonego przez</w:t>
      </w:r>
      <w:r w:rsidR="00A40051" w:rsidRPr="00A40051">
        <w:rPr>
          <w:rFonts w:ascii="Arial" w:hAnsi="Arial" w:cs="Arial"/>
          <w:sz w:val="24"/>
        </w:rPr>
        <w:t xml:space="preserve">  Gminę i Miasto Wyszogród</w:t>
      </w:r>
      <w:r w:rsidR="00E65685" w:rsidRPr="00A40051">
        <w:rPr>
          <w:rFonts w:ascii="Arial" w:hAnsi="Arial" w:cs="Arial"/>
          <w:i/>
          <w:sz w:val="24"/>
        </w:rPr>
        <w:t xml:space="preserve">, </w:t>
      </w:r>
      <w:r w:rsidR="00E65685" w:rsidRPr="00A40051">
        <w:rPr>
          <w:rFonts w:ascii="Arial" w:hAnsi="Arial" w:cs="Arial"/>
          <w:sz w:val="24"/>
        </w:rPr>
        <w:t>oświa</w:t>
      </w:r>
      <w:r w:rsidR="00825A09" w:rsidRPr="00A40051">
        <w:rPr>
          <w:rFonts w:ascii="Arial" w:hAnsi="Arial" w:cs="Arial"/>
          <w:sz w:val="24"/>
        </w:rPr>
        <w:t>dczam</w:t>
      </w:r>
      <w:r w:rsidR="00E65685" w:rsidRPr="00A40051">
        <w:rPr>
          <w:rFonts w:ascii="Arial" w:hAnsi="Arial" w:cs="Arial"/>
          <w:sz w:val="24"/>
        </w:rPr>
        <w:t>,</w:t>
      </w:r>
      <w:r w:rsidR="00825A09" w:rsidRPr="00A40051">
        <w:rPr>
          <w:rFonts w:ascii="Arial" w:hAnsi="Arial" w:cs="Arial"/>
          <w:sz w:val="24"/>
        </w:rPr>
        <w:t xml:space="preserve"> </w:t>
      </w:r>
      <w:r w:rsidR="00E65685" w:rsidRPr="00A40051">
        <w:rPr>
          <w:rFonts w:ascii="Arial" w:hAnsi="Arial" w:cs="Arial"/>
          <w:sz w:val="24"/>
        </w:rPr>
        <w:t>co następuje</w:t>
      </w:r>
      <w:r w:rsidR="008D0487" w:rsidRPr="00A40051">
        <w:rPr>
          <w:rFonts w:ascii="Arial" w:hAnsi="Arial" w:cs="Arial"/>
          <w:sz w:val="24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40051" w:rsidRPr="00A22DCF" w:rsidRDefault="00A40051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005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4609F1" w:rsidRPr="003E1710" w:rsidRDefault="004609F1" w:rsidP="00A40051">
      <w:pPr>
        <w:spacing w:after="0"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85E" w:rsidRDefault="00BF585E" w:rsidP="0038231F">
      <w:pPr>
        <w:spacing w:after="0" w:line="240" w:lineRule="auto"/>
      </w:pPr>
      <w:r>
        <w:separator/>
      </w:r>
    </w:p>
  </w:endnote>
  <w:endnote w:type="continuationSeparator" w:id="0">
    <w:p w:rsidR="00BF585E" w:rsidRDefault="00BF58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85E" w:rsidRDefault="00BF585E" w:rsidP="0038231F">
      <w:pPr>
        <w:spacing w:after="0" w:line="240" w:lineRule="auto"/>
      </w:pPr>
      <w:r>
        <w:separator/>
      </w:r>
    </w:p>
  </w:footnote>
  <w:footnote w:type="continuationSeparator" w:id="0">
    <w:p w:rsidR="00BF585E" w:rsidRDefault="00BF585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051" w:rsidRDefault="00A40051" w:rsidP="00A40051">
    <w:pPr>
      <w:pStyle w:val="Nagwek"/>
    </w:pPr>
    <w:r>
      <w:rPr>
        <w:noProof/>
        <w:lang w:eastAsia="pl-PL"/>
      </w:rPr>
      <w:drawing>
        <wp:inline distT="0" distB="0" distL="0" distR="0">
          <wp:extent cx="5762625" cy="495300"/>
          <wp:effectExtent l="0" t="0" r="9525" b="0"/>
          <wp:docPr id="3" name="Obraz 3" descr="Opis: C:\Users\s.k.caban\Desktop\MJWPU Szkoła\Logo\Podstawowe zestawienie poziom z 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s.k.caban\Desktop\MJWPU Szkoła\Logo\Podstawowe zestawienie poziom z 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0051" w:rsidRDefault="00A40051" w:rsidP="00A40051">
    <w:pPr>
      <w:pStyle w:val="Gwka"/>
      <w:spacing w:after="0"/>
      <w:jc w:val="center"/>
      <w:rPr>
        <w:sz w:val="18"/>
      </w:rPr>
    </w:pPr>
    <w:r w:rsidRPr="00D53501">
      <w:rPr>
        <w:sz w:val="18"/>
      </w:rPr>
      <w:t>„Rozwój kompetencji najmłodszych mieszkańców Gminy i Miasta Wyszogród”</w:t>
    </w:r>
  </w:p>
  <w:p w:rsidR="00A40051" w:rsidRDefault="00A40051" w:rsidP="00A40051">
    <w:pPr>
      <w:pStyle w:val="Gwka"/>
      <w:spacing w:before="0" w:after="0"/>
      <w:jc w:val="center"/>
      <w:rPr>
        <w:sz w:val="18"/>
      </w:rPr>
    </w:pPr>
    <w:r>
      <w:rPr>
        <w:sz w:val="18"/>
      </w:rPr>
      <w:t>RPMA.10.01.01-14-7235/16</w:t>
    </w:r>
  </w:p>
  <w:p w:rsidR="00A40051" w:rsidRDefault="00A40051" w:rsidP="00A40051">
    <w:pPr>
      <w:pStyle w:val="Gwka"/>
      <w:spacing w:before="0" w:after="0"/>
      <w:jc w:val="center"/>
      <w:rPr>
        <w:sz w:val="18"/>
      </w:rPr>
    </w:pPr>
  </w:p>
  <w:p w:rsidR="00A40051" w:rsidRPr="00A40051" w:rsidRDefault="00A40051" w:rsidP="00A40051">
    <w:pPr>
      <w:pStyle w:val="Gwka"/>
      <w:spacing w:before="0" w:after="360"/>
      <w:jc w:val="center"/>
      <w:rPr>
        <w:sz w:val="18"/>
      </w:rPr>
    </w:pPr>
    <w:r>
      <w:rPr>
        <w:sz w:val="18"/>
      </w:rPr>
      <w:t>Projekt współfinansowany ze Środków Europejskiego Funduszu Społecznego w ramach Regionalnego Programu Operacyjnego Województwa Mazowieckiego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36CF0"/>
    <w:rsid w:val="00447773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4849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0051"/>
    <w:rsid w:val="00AE6FF2"/>
    <w:rsid w:val="00B0088C"/>
    <w:rsid w:val="00B15219"/>
    <w:rsid w:val="00B15FD3"/>
    <w:rsid w:val="00B34079"/>
    <w:rsid w:val="00B8005E"/>
    <w:rsid w:val="00B90E42"/>
    <w:rsid w:val="00BB0C3C"/>
    <w:rsid w:val="00BC0DF8"/>
    <w:rsid w:val="00BF585E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973F4"/>
    <w:rsid w:val="00DA5F8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6214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2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A40051"/>
    <w:pPr>
      <w:keepNext/>
      <w:suppressAutoHyphens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A7CFD-61DD-4477-9E1A-83E9CD77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Caban</cp:lastModifiedBy>
  <cp:revision>5</cp:revision>
  <cp:lastPrinted>2017-08-29T17:13:00Z</cp:lastPrinted>
  <dcterms:created xsi:type="dcterms:W3CDTF">2017-08-29T17:22:00Z</dcterms:created>
  <dcterms:modified xsi:type="dcterms:W3CDTF">2017-08-30T05:38:00Z</dcterms:modified>
</cp:coreProperties>
</file>